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30E4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04940">
            <w:t>2612-S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0494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04940">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04940">
            <w:t>REIL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04940">
            <w:t>043</w:t>
          </w:r>
        </w:sdtContent>
      </w:sdt>
    </w:p>
    <w:p w:rsidR="00DF5D0E" w:rsidP="00B73E0A" w:rsidRDefault="00AA1230">
      <w:pPr>
        <w:pStyle w:val="OfferedBy"/>
        <w:spacing w:after="120"/>
      </w:pPr>
      <w:r>
        <w:tab/>
      </w:r>
      <w:r>
        <w:tab/>
      </w:r>
      <w:r>
        <w:tab/>
      </w:r>
    </w:p>
    <w:p w:rsidR="00DF5D0E" w:rsidRDefault="00230E4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04940">
            <w:rPr>
              <w:b/>
              <w:u w:val="single"/>
            </w:rPr>
            <w:t>SHB 2612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0494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36A5C">
            <w:rPr>
              <w:b/>
            </w:rPr>
            <w:t xml:space="preserve"> 1059</w:t>
          </w:r>
        </w:sdtContent>
      </w:sdt>
    </w:p>
    <w:p w:rsidR="00DF5D0E" w:rsidP="00605C39" w:rsidRDefault="00230E4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04940">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04940">
          <w:pPr>
            <w:spacing w:line="408" w:lineRule="exact"/>
            <w:jc w:val="right"/>
            <w:rPr>
              <w:b/>
              <w:bCs/>
            </w:rPr>
          </w:pPr>
          <w:r>
            <w:rPr>
              <w:b/>
              <w:bCs/>
            </w:rPr>
            <w:t xml:space="preserve"> </w:t>
          </w:r>
        </w:p>
      </w:sdtContent>
    </w:sdt>
    <w:permStart w:edGrp="everyone" w:id="888288637"/>
    <w:p w:rsidR="00304940"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304940">
        <w:t xml:space="preserve">On page </w:t>
      </w:r>
      <w:r w:rsidR="00C500C2">
        <w:t>7, after line 18, insert the following:</w:t>
      </w:r>
    </w:p>
    <w:p w:rsidR="00C500C2" w:rsidP="00C500C2" w:rsidRDefault="00C500C2">
      <w:pPr>
        <w:pStyle w:val="BegSec-Amd"/>
      </w:pPr>
      <w:r w:rsidRPr="00C500C2">
        <w:t>"</w:t>
      </w:r>
      <w:r>
        <w:rPr>
          <w:b/>
        </w:rPr>
        <w:t xml:space="preserve">Sec. </w:t>
      </w:r>
      <w:r w:rsidR="00A52B8C">
        <w:rPr>
          <w:b/>
        </w:rPr>
        <w:t>7.</w:t>
      </w:r>
      <w:r>
        <w:rPr>
          <w:b/>
        </w:rPr>
        <w:t xml:space="preserve">  </w:t>
      </w:r>
      <w:r>
        <w:t>RCW 29A.08.010 and 2009 c 369 s 6 are each amended to read as follows:</w:t>
      </w:r>
    </w:p>
    <w:p w:rsidR="00C500C2" w:rsidP="00C500C2" w:rsidRDefault="00C500C2">
      <w:pPr>
        <w:pStyle w:val="RCWSLText"/>
      </w:pPr>
      <w:r>
        <w:tab/>
        <w:t xml:space="preserve">(1) The minimum information </w:t>
      </w:r>
      <w:r w:rsidRPr="00A52B8C">
        <w:t>provided on a voter registration application that is</w:t>
      </w:r>
      <w:r>
        <w:t xml:space="preserve"> required in order to place a voter registration applicant on the voter registration rolls includes:</w:t>
      </w:r>
    </w:p>
    <w:p w:rsidR="00C500C2" w:rsidP="00C500C2" w:rsidRDefault="00C500C2">
      <w:pPr>
        <w:pStyle w:val="RCWSLText"/>
      </w:pPr>
      <w:r>
        <w:tab/>
        <w:t>(a) Name;</w:t>
      </w:r>
    </w:p>
    <w:p w:rsidR="00C500C2" w:rsidP="00C500C2" w:rsidRDefault="00C500C2">
      <w:pPr>
        <w:pStyle w:val="RCWSLText"/>
      </w:pPr>
      <w:r>
        <w:tab/>
        <w:t>(b) Residential address;</w:t>
      </w:r>
    </w:p>
    <w:p w:rsidR="00C500C2" w:rsidP="00C500C2" w:rsidRDefault="00C500C2">
      <w:pPr>
        <w:pStyle w:val="RCWSLText"/>
      </w:pPr>
      <w:r>
        <w:tab/>
        <w:t>(c) Date of birth;</w:t>
      </w:r>
    </w:p>
    <w:p w:rsidR="00C500C2" w:rsidP="00C500C2" w:rsidRDefault="00C500C2">
      <w:pPr>
        <w:pStyle w:val="RCWSLText"/>
      </w:pPr>
      <w:r>
        <w:tab/>
        <w:t>(d) A signature attesting to the truth of the information</w:t>
      </w:r>
      <w:r w:rsidR="00A52B8C">
        <w:t xml:space="preserve"> provided on the application; </w:t>
      </w:r>
      <w:r w:rsidRPr="00A52B8C">
        <w:t>and</w:t>
      </w:r>
    </w:p>
    <w:p w:rsidR="00C500C2" w:rsidP="00C500C2" w:rsidRDefault="00C500C2">
      <w:pPr>
        <w:pStyle w:val="RCWSLText"/>
      </w:pPr>
      <w:r>
        <w:tab/>
        <w:t>(e) A check or indication in the box confirming the individual is a United States citizen.</w:t>
      </w:r>
    </w:p>
    <w:p w:rsidR="00C500C2" w:rsidP="00C500C2" w:rsidRDefault="00C500C2">
      <w:pPr>
        <w:pStyle w:val="RCWSLText"/>
      </w:pPr>
      <w:r>
        <w:tab/>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  A traditional address consists of a street number and name, optional apartment number or unit number, and city or town, as assigned by a local government, which serves to identify the parcel or building of residence and the unit if a multiunit residence.  A nontraditional address consists of a narrative description of the </w:t>
      </w:r>
      <w:r>
        <w:lastRenderedPageBreak/>
        <w:t xml:space="preserve">location of the voter's residence, and may be used when a traditional address has not been assigned to the voter's residence.  </w:t>
      </w:r>
    </w:p>
    <w:p w:rsidR="00F4110B" w:rsidP="00F4110B" w:rsidRDefault="00C500C2">
      <w:pPr>
        <w:pStyle w:val="RCWSLText"/>
        <w:rPr>
          <w:u w:val="single"/>
        </w:rPr>
      </w:pPr>
      <w:r>
        <w:tab/>
        <w:t xml:space="preserve">(3) </w:t>
      </w:r>
      <w:r w:rsidR="00F4110B">
        <w:rPr>
          <w:u w:val="single"/>
        </w:rPr>
        <w:t>In addition to the information required on the application, all applicants must provide a legally valid photo identification including, but not limited to, any one of the following:</w:t>
      </w:r>
    </w:p>
    <w:p w:rsidR="00F4110B" w:rsidP="00F4110B" w:rsidRDefault="00F4110B">
      <w:pPr>
        <w:pStyle w:val="RCWSLText"/>
        <w:rPr>
          <w:u w:val="single"/>
        </w:rPr>
      </w:pPr>
      <w:r>
        <w:rPr>
          <w:u w:val="single"/>
        </w:rPr>
        <w:tab/>
        <w:t>(</w:t>
      </w:r>
      <w:r w:rsidR="00AC2B24">
        <w:rPr>
          <w:u w:val="single"/>
        </w:rPr>
        <w:t>a</w:t>
      </w:r>
      <w:r>
        <w:rPr>
          <w:u w:val="single"/>
        </w:rPr>
        <w:t>) Washington state driver's license;</w:t>
      </w:r>
    </w:p>
    <w:p w:rsidR="00F4110B" w:rsidP="00F4110B" w:rsidRDefault="00F4110B">
      <w:pPr>
        <w:pStyle w:val="RCWSLText"/>
        <w:rPr>
          <w:u w:val="single"/>
        </w:rPr>
      </w:pPr>
      <w:r>
        <w:rPr>
          <w:u w:val="single"/>
        </w:rPr>
        <w:tab/>
        <w:t>(</w:t>
      </w:r>
      <w:r w:rsidR="00AC2B24">
        <w:rPr>
          <w:u w:val="single"/>
        </w:rPr>
        <w:t>b</w:t>
      </w:r>
      <w:r>
        <w:rPr>
          <w:u w:val="single"/>
        </w:rPr>
        <w:t>) Washington state identification card;</w:t>
      </w:r>
    </w:p>
    <w:p w:rsidR="00F4110B" w:rsidP="00F4110B" w:rsidRDefault="00F4110B">
      <w:pPr>
        <w:pStyle w:val="RCWSLText"/>
        <w:rPr>
          <w:u w:val="single"/>
        </w:rPr>
      </w:pPr>
      <w:r>
        <w:rPr>
          <w:u w:val="single"/>
        </w:rPr>
        <w:tab/>
        <w:t>(</w:t>
      </w:r>
      <w:r w:rsidR="00AC2B24">
        <w:rPr>
          <w:u w:val="single"/>
        </w:rPr>
        <w:t>c</w:t>
      </w:r>
      <w:r>
        <w:rPr>
          <w:u w:val="single"/>
        </w:rPr>
        <w:t>) United States passport; or</w:t>
      </w:r>
    </w:p>
    <w:p w:rsidR="00F4110B" w:rsidP="00F4110B" w:rsidRDefault="00F4110B">
      <w:pPr>
        <w:pStyle w:val="RCWSLText"/>
        <w:rPr>
          <w:u w:val="single"/>
        </w:rPr>
      </w:pPr>
      <w:r>
        <w:rPr>
          <w:u w:val="single"/>
        </w:rPr>
        <w:tab/>
        <w:t>(</w:t>
      </w:r>
      <w:r w:rsidR="00AC2B24">
        <w:rPr>
          <w:u w:val="single"/>
        </w:rPr>
        <w:t>d</w:t>
      </w:r>
      <w:r>
        <w:rPr>
          <w:u w:val="single"/>
        </w:rPr>
        <w:t>) Identification issued by a state or the federal government or any governmental subdivision thereof.</w:t>
      </w:r>
    </w:p>
    <w:p w:rsidR="00C500C2" w:rsidP="00F4110B" w:rsidRDefault="00F4110B">
      <w:pPr>
        <w:pStyle w:val="RCWSLText"/>
      </w:pPr>
      <w:r>
        <w:rPr>
          <w:u w:val="single"/>
        </w:rPr>
        <w:tab/>
        <w:t xml:space="preserve">(4) </w:t>
      </w:r>
      <w:r w:rsidR="00C500C2">
        <w:t>All other information supplied is ancillary and not to be used as grounds for not registering an applicant to vote.</w:t>
      </w:r>
    </w:p>
    <w:p w:rsidR="00C500C2" w:rsidP="00C500C2" w:rsidRDefault="00C500C2">
      <w:pPr>
        <w:pStyle w:val="RCWSLText"/>
      </w:pPr>
      <w:r>
        <w:tab/>
      </w:r>
      <w:r w:rsidR="00F4110B">
        <w:t>((</w:t>
      </w:r>
      <w:r w:rsidRPr="00F4110B">
        <w:rPr>
          <w:strike/>
        </w:rPr>
        <w:t>(4)</w:t>
      </w:r>
      <w:r w:rsidR="00F4110B">
        <w:t>))</w:t>
      </w:r>
      <w:r>
        <w:t xml:space="preserve"> </w:t>
      </w:r>
      <w:r w:rsidR="00F4110B">
        <w:rPr>
          <w:u w:val="single"/>
        </w:rPr>
        <w:t>(5)</w:t>
      </w:r>
      <w:r w:rsidR="00F4110B">
        <w:t xml:space="preserve"> </w:t>
      </w:r>
      <w:r>
        <w:t>Modification of the language of the official Washington state voter registration form by the voter will not be accepted and will cause the rejection of the registrant's application.</w:t>
      </w:r>
      <w:r w:rsidR="00F4110B">
        <w:t>"</w:t>
      </w:r>
    </w:p>
    <w:p w:rsidR="00C500C2" w:rsidP="00C500C2" w:rsidRDefault="00C500C2">
      <w:pPr>
        <w:pStyle w:val="RCWSLText"/>
      </w:pPr>
      <w:bookmarkStart w:name="HistoryStart" w:id="2"/>
      <w:bookmarkEnd w:id="2"/>
    </w:p>
    <w:p w:rsidR="00F4110B" w:rsidP="00F4110B" w:rsidRDefault="00F4110B">
      <w:pPr>
        <w:pStyle w:val="RCWSLText"/>
      </w:pPr>
      <w:r>
        <w:tab/>
        <w:t>Renumber the remaining sections consecutively and correct any internal references accordingly.</w:t>
      </w:r>
    </w:p>
    <w:p w:rsidR="00F4110B" w:rsidP="00F4110B" w:rsidRDefault="00F4110B">
      <w:pPr>
        <w:pStyle w:val="RCWSLText"/>
      </w:pPr>
    </w:p>
    <w:p w:rsidR="00F4110B" w:rsidP="00F4110B" w:rsidRDefault="00F4110B">
      <w:pPr>
        <w:pStyle w:val="RCWSLText"/>
      </w:pPr>
      <w:r>
        <w:tab/>
        <w:t>On page 7, line 19, after "of" insert "sections 1 through 6</w:t>
      </w:r>
      <w:r w:rsidR="00AC2B24">
        <w:t xml:space="preserve"> of</w:t>
      </w:r>
      <w:r>
        <w:t>"</w:t>
      </w:r>
    </w:p>
    <w:p w:rsidR="00AC2B24" w:rsidP="00F4110B" w:rsidRDefault="00AC2B24">
      <w:pPr>
        <w:pStyle w:val="RCWSLText"/>
      </w:pPr>
    </w:p>
    <w:p w:rsidR="00AC2B24" w:rsidP="00F4110B" w:rsidRDefault="00AC2B24">
      <w:pPr>
        <w:pStyle w:val="RCWSLText"/>
      </w:pPr>
      <w:r>
        <w:tab/>
        <w:t>Correct the title.</w:t>
      </w:r>
    </w:p>
    <w:p w:rsidRPr="00C500C2" w:rsidR="00F4110B" w:rsidP="00F4110B" w:rsidRDefault="00F4110B">
      <w:pPr>
        <w:pStyle w:val="RCWSLText"/>
      </w:pPr>
      <w:r>
        <w:tab/>
      </w:r>
      <w:r>
        <w:tab/>
      </w:r>
    </w:p>
    <w:p w:rsidRPr="00304940" w:rsidR="00DF5D0E" w:rsidP="00304940" w:rsidRDefault="00DF5D0E">
      <w:pPr>
        <w:suppressLineNumbers/>
        <w:rPr>
          <w:spacing w:val="-3"/>
        </w:rPr>
      </w:pPr>
    </w:p>
    <w:permEnd w:id="888288637"/>
    <w:p w:rsidR="00ED2EEB" w:rsidP="0030494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9211682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0494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0494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4110B">
                  <w:t>Requires photo identification for purposes of voter registration.</w:t>
                </w:r>
                <w:r w:rsidRPr="0096303F" w:rsidR="001C1B27">
                  <w:t>  </w:t>
                </w:r>
              </w:p>
              <w:p w:rsidRPr="007D1589" w:rsidR="001B4E53" w:rsidP="00304940" w:rsidRDefault="001B4E53">
                <w:pPr>
                  <w:pStyle w:val="ListBullet"/>
                  <w:numPr>
                    <w:ilvl w:val="0"/>
                    <w:numId w:val="0"/>
                  </w:numPr>
                  <w:suppressLineNumbers/>
                </w:pPr>
              </w:p>
            </w:tc>
          </w:tr>
        </w:sdtContent>
      </w:sdt>
      <w:permEnd w:id="292116829"/>
    </w:tbl>
    <w:p w:rsidR="00DF5D0E" w:rsidP="00304940" w:rsidRDefault="00DF5D0E">
      <w:pPr>
        <w:pStyle w:val="BillEnd"/>
        <w:suppressLineNumbers/>
      </w:pPr>
    </w:p>
    <w:p w:rsidR="00DF5D0E" w:rsidP="00304940" w:rsidRDefault="00DE256E">
      <w:pPr>
        <w:pStyle w:val="BillEnd"/>
        <w:suppressLineNumbers/>
      </w:pPr>
      <w:r>
        <w:rPr>
          <w:b/>
        </w:rPr>
        <w:t>--- END ---</w:t>
      </w:r>
    </w:p>
    <w:p w:rsidR="00DF5D0E" w:rsidP="0030494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0B" w:rsidRDefault="00F4110B" w:rsidP="00DF5D0E">
      <w:r>
        <w:separator/>
      </w:r>
    </w:p>
  </w:endnote>
  <w:endnote w:type="continuationSeparator" w:id="0">
    <w:p w:rsidR="00F4110B" w:rsidRDefault="00F4110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B4" w:rsidRDefault="00CD4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0B" w:rsidRDefault="00230E44">
    <w:pPr>
      <w:pStyle w:val="AmendDraftFooter"/>
    </w:pPr>
    <w:r>
      <w:fldChar w:fldCharType="begin"/>
    </w:r>
    <w:r>
      <w:instrText xml:space="preserve"> TITLE   \* MERGEFORMAT </w:instrText>
    </w:r>
    <w:r>
      <w:fldChar w:fldCharType="separate"/>
    </w:r>
    <w:r>
      <w:t>2612-S AMH .... REIL 043</w:t>
    </w:r>
    <w:r>
      <w:fldChar w:fldCharType="end"/>
    </w:r>
    <w:r w:rsidR="00F4110B">
      <w:tab/>
    </w:r>
    <w:r w:rsidR="00F4110B">
      <w:fldChar w:fldCharType="begin"/>
    </w:r>
    <w:r w:rsidR="00F4110B">
      <w:instrText xml:space="preserve"> PAGE  \* Arabic  \* MERGEFORMAT </w:instrText>
    </w:r>
    <w:r w:rsidR="00F4110B">
      <w:fldChar w:fldCharType="separate"/>
    </w:r>
    <w:r>
      <w:rPr>
        <w:noProof/>
      </w:rPr>
      <w:t>2</w:t>
    </w:r>
    <w:r w:rsidR="00F4110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0B" w:rsidRDefault="00230E44">
    <w:pPr>
      <w:pStyle w:val="AmendDraftFooter"/>
    </w:pPr>
    <w:r>
      <w:fldChar w:fldCharType="begin"/>
    </w:r>
    <w:r>
      <w:instrText xml:space="preserve"> TITLE   \* MERGEFORMAT </w:instrText>
    </w:r>
    <w:r>
      <w:fldChar w:fldCharType="separate"/>
    </w:r>
    <w:r>
      <w:t>2612-S AMH .... REIL 043</w:t>
    </w:r>
    <w:r>
      <w:fldChar w:fldCharType="end"/>
    </w:r>
    <w:r w:rsidR="00F4110B">
      <w:tab/>
    </w:r>
    <w:r w:rsidR="00F4110B">
      <w:fldChar w:fldCharType="begin"/>
    </w:r>
    <w:r w:rsidR="00F4110B">
      <w:instrText xml:space="preserve"> PAGE  \* Arabic  \* MERGEFORMAT </w:instrText>
    </w:r>
    <w:r w:rsidR="00F4110B">
      <w:fldChar w:fldCharType="separate"/>
    </w:r>
    <w:r>
      <w:rPr>
        <w:noProof/>
      </w:rPr>
      <w:t>1</w:t>
    </w:r>
    <w:r w:rsidR="00F4110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0B" w:rsidRDefault="00F4110B" w:rsidP="00DF5D0E">
      <w:r>
        <w:separator/>
      </w:r>
    </w:p>
  </w:footnote>
  <w:footnote w:type="continuationSeparator" w:id="0">
    <w:p w:rsidR="00F4110B" w:rsidRDefault="00F4110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B4" w:rsidRDefault="00CD4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0B" w:rsidRDefault="00F4110B">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10B" w:rsidRDefault="00F4110B">
                          <w:pPr>
                            <w:pStyle w:val="RCWSLText"/>
                            <w:jc w:val="right"/>
                          </w:pPr>
                          <w:r>
                            <w:t>1</w:t>
                          </w:r>
                        </w:p>
                        <w:p w:rsidR="00F4110B" w:rsidRDefault="00F4110B">
                          <w:pPr>
                            <w:pStyle w:val="RCWSLText"/>
                            <w:jc w:val="right"/>
                          </w:pPr>
                          <w:r>
                            <w:t>2</w:t>
                          </w:r>
                        </w:p>
                        <w:p w:rsidR="00F4110B" w:rsidRDefault="00F4110B">
                          <w:pPr>
                            <w:pStyle w:val="RCWSLText"/>
                            <w:jc w:val="right"/>
                          </w:pPr>
                          <w:r>
                            <w:t>3</w:t>
                          </w:r>
                        </w:p>
                        <w:p w:rsidR="00F4110B" w:rsidRDefault="00F4110B">
                          <w:pPr>
                            <w:pStyle w:val="RCWSLText"/>
                            <w:jc w:val="right"/>
                          </w:pPr>
                          <w:r>
                            <w:t>4</w:t>
                          </w:r>
                        </w:p>
                        <w:p w:rsidR="00F4110B" w:rsidRDefault="00F4110B">
                          <w:pPr>
                            <w:pStyle w:val="RCWSLText"/>
                            <w:jc w:val="right"/>
                          </w:pPr>
                          <w:r>
                            <w:t>5</w:t>
                          </w:r>
                        </w:p>
                        <w:p w:rsidR="00F4110B" w:rsidRDefault="00F4110B">
                          <w:pPr>
                            <w:pStyle w:val="RCWSLText"/>
                            <w:jc w:val="right"/>
                          </w:pPr>
                          <w:r>
                            <w:t>6</w:t>
                          </w:r>
                        </w:p>
                        <w:p w:rsidR="00F4110B" w:rsidRDefault="00F4110B">
                          <w:pPr>
                            <w:pStyle w:val="RCWSLText"/>
                            <w:jc w:val="right"/>
                          </w:pPr>
                          <w:r>
                            <w:t>7</w:t>
                          </w:r>
                        </w:p>
                        <w:p w:rsidR="00F4110B" w:rsidRDefault="00F4110B">
                          <w:pPr>
                            <w:pStyle w:val="RCWSLText"/>
                            <w:jc w:val="right"/>
                          </w:pPr>
                          <w:r>
                            <w:t>8</w:t>
                          </w:r>
                        </w:p>
                        <w:p w:rsidR="00F4110B" w:rsidRDefault="00F4110B">
                          <w:pPr>
                            <w:pStyle w:val="RCWSLText"/>
                            <w:jc w:val="right"/>
                          </w:pPr>
                          <w:r>
                            <w:t>9</w:t>
                          </w:r>
                        </w:p>
                        <w:p w:rsidR="00F4110B" w:rsidRDefault="00F4110B">
                          <w:pPr>
                            <w:pStyle w:val="RCWSLText"/>
                            <w:jc w:val="right"/>
                          </w:pPr>
                          <w:r>
                            <w:t>10</w:t>
                          </w:r>
                        </w:p>
                        <w:p w:rsidR="00F4110B" w:rsidRDefault="00F4110B">
                          <w:pPr>
                            <w:pStyle w:val="RCWSLText"/>
                            <w:jc w:val="right"/>
                          </w:pPr>
                          <w:r>
                            <w:t>11</w:t>
                          </w:r>
                        </w:p>
                        <w:p w:rsidR="00F4110B" w:rsidRDefault="00F4110B">
                          <w:pPr>
                            <w:pStyle w:val="RCWSLText"/>
                            <w:jc w:val="right"/>
                          </w:pPr>
                          <w:r>
                            <w:t>12</w:t>
                          </w:r>
                        </w:p>
                        <w:p w:rsidR="00F4110B" w:rsidRDefault="00F4110B">
                          <w:pPr>
                            <w:pStyle w:val="RCWSLText"/>
                            <w:jc w:val="right"/>
                          </w:pPr>
                          <w:r>
                            <w:t>13</w:t>
                          </w:r>
                        </w:p>
                        <w:p w:rsidR="00F4110B" w:rsidRDefault="00F4110B">
                          <w:pPr>
                            <w:pStyle w:val="RCWSLText"/>
                            <w:jc w:val="right"/>
                          </w:pPr>
                          <w:r>
                            <w:t>14</w:t>
                          </w:r>
                        </w:p>
                        <w:p w:rsidR="00F4110B" w:rsidRDefault="00F4110B">
                          <w:pPr>
                            <w:pStyle w:val="RCWSLText"/>
                            <w:jc w:val="right"/>
                          </w:pPr>
                          <w:r>
                            <w:t>15</w:t>
                          </w:r>
                        </w:p>
                        <w:p w:rsidR="00F4110B" w:rsidRDefault="00F4110B">
                          <w:pPr>
                            <w:pStyle w:val="RCWSLText"/>
                            <w:jc w:val="right"/>
                          </w:pPr>
                          <w:r>
                            <w:t>16</w:t>
                          </w:r>
                        </w:p>
                        <w:p w:rsidR="00F4110B" w:rsidRDefault="00F4110B">
                          <w:pPr>
                            <w:pStyle w:val="RCWSLText"/>
                            <w:jc w:val="right"/>
                          </w:pPr>
                          <w:r>
                            <w:t>17</w:t>
                          </w:r>
                        </w:p>
                        <w:p w:rsidR="00F4110B" w:rsidRDefault="00F4110B">
                          <w:pPr>
                            <w:pStyle w:val="RCWSLText"/>
                            <w:jc w:val="right"/>
                          </w:pPr>
                          <w:r>
                            <w:t>18</w:t>
                          </w:r>
                        </w:p>
                        <w:p w:rsidR="00F4110B" w:rsidRDefault="00F4110B">
                          <w:pPr>
                            <w:pStyle w:val="RCWSLText"/>
                            <w:jc w:val="right"/>
                          </w:pPr>
                          <w:r>
                            <w:t>19</w:t>
                          </w:r>
                        </w:p>
                        <w:p w:rsidR="00F4110B" w:rsidRDefault="00F4110B">
                          <w:pPr>
                            <w:pStyle w:val="RCWSLText"/>
                            <w:jc w:val="right"/>
                          </w:pPr>
                          <w:r>
                            <w:t>20</w:t>
                          </w:r>
                        </w:p>
                        <w:p w:rsidR="00F4110B" w:rsidRDefault="00F4110B">
                          <w:pPr>
                            <w:pStyle w:val="RCWSLText"/>
                            <w:jc w:val="right"/>
                          </w:pPr>
                          <w:r>
                            <w:t>21</w:t>
                          </w:r>
                        </w:p>
                        <w:p w:rsidR="00F4110B" w:rsidRDefault="00F4110B">
                          <w:pPr>
                            <w:pStyle w:val="RCWSLText"/>
                            <w:jc w:val="right"/>
                          </w:pPr>
                          <w:r>
                            <w:t>22</w:t>
                          </w:r>
                        </w:p>
                        <w:p w:rsidR="00F4110B" w:rsidRDefault="00F4110B">
                          <w:pPr>
                            <w:pStyle w:val="RCWSLText"/>
                            <w:jc w:val="right"/>
                          </w:pPr>
                          <w:r>
                            <w:t>23</w:t>
                          </w:r>
                        </w:p>
                        <w:p w:rsidR="00F4110B" w:rsidRDefault="00F4110B">
                          <w:pPr>
                            <w:pStyle w:val="RCWSLText"/>
                            <w:jc w:val="right"/>
                          </w:pPr>
                          <w:r>
                            <w:t>24</w:t>
                          </w:r>
                        </w:p>
                        <w:p w:rsidR="00F4110B" w:rsidRDefault="00F4110B">
                          <w:pPr>
                            <w:pStyle w:val="RCWSLText"/>
                            <w:jc w:val="right"/>
                          </w:pPr>
                          <w:r>
                            <w:t>25</w:t>
                          </w:r>
                        </w:p>
                        <w:p w:rsidR="00F4110B" w:rsidRDefault="00F4110B">
                          <w:pPr>
                            <w:pStyle w:val="RCWSLText"/>
                            <w:jc w:val="right"/>
                          </w:pPr>
                          <w:r>
                            <w:t>26</w:t>
                          </w:r>
                        </w:p>
                        <w:p w:rsidR="00F4110B" w:rsidRDefault="00F4110B">
                          <w:pPr>
                            <w:pStyle w:val="RCWSLText"/>
                            <w:jc w:val="right"/>
                          </w:pPr>
                          <w:r>
                            <w:t>27</w:t>
                          </w:r>
                        </w:p>
                        <w:p w:rsidR="00F4110B" w:rsidRDefault="00F4110B">
                          <w:pPr>
                            <w:pStyle w:val="RCWSLText"/>
                            <w:jc w:val="right"/>
                          </w:pPr>
                          <w:r>
                            <w:t>28</w:t>
                          </w:r>
                        </w:p>
                        <w:p w:rsidR="00F4110B" w:rsidRDefault="00F4110B">
                          <w:pPr>
                            <w:pStyle w:val="RCWSLText"/>
                            <w:jc w:val="right"/>
                          </w:pPr>
                          <w:r>
                            <w:t>29</w:t>
                          </w:r>
                        </w:p>
                        <w:p w:rsidR="00F4110B" w:rsidRDefault="00F4110B">
                          <w:pPr>
                            <w:pStyle w:val="RCWSLText"/>
                            <w:jc w:val="right"/>
                          </w:pPr>
                          <w:r>
                            <w:t>30</w:t>
                          </w:r>
                        </w:p>
                        <w:p w:rsidR="00F4110B" w:rsidRDefault="00F4110B">
                          <w:pPr>
                            <w:pStyle w:val="RCWSLText"/>
                            <w:jc w:val="right"/>
                          </w:pPr>
                          <w:r>
                            <w:t>31</w:t>
                          </w:r>
                        </w:p>
                        <w:p w:rsidR="00F4110B" w:rsidRDefault="00F4110B">
                          <w:pPr>
                            <w:pStyle w:val="RCWSLText"/>
                            <w:jc w:val="right"/>
                          </w:pPr>
                          <w:r>
                            <w:t>32</w:t>
                          </w:r>
                        </w:p>
                        <w:p w:rsidR="00F4110B" w:rsidRDefault="00F4110B">
                          <w:pPr>
                            <w:pStyle w:val="RCWSLText"/>
                            <w:jc w:val="right"/>
                          </w:pPr>
                          <w:r>
                            <w:t>33</w:t>
                          </w:r>
                        </w:p>
                        <w:p w:rsidR="00F4110B" w:rsidRDefault="00F4110B">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F4110B" w:rsidRDefault="00F4110B">
                    <w:pPr>
                      <w:pStyle w:val="RCWSLText"/>
                      <w:jc w:val="right"/>
                    </w:pPr>
                    <w:r>
                      <w:t>1</w:t>
                    </w:r>
                  </w:p>
                  <w:p w:rsidR="00F4110B" w:rsidRDefault="00F4110B">
                    <w:pPr>
                      <w:pStyle w:val="RCWSLText"/>
                      <w:jc w:val="right"/>
                    </w:pPr>
                    <w:r>
                      <w:t>2</w:t>
                    </w:r>
                  </w:p>
                  <w:p w:rsidR="00F4110B" w:rsidRDefault="00F4110B">
                    <w:pPr>
                      <w:pStyle w:val="RCWSLText"/>
                      <w:jc w:val="right"/>
                    </w:pPr>
                    <w:r>
                      <w:t>3</w:t>
                    </w:r>
                  </w:p>
                  <w:p w:rsidR="00F4110B" w:rsidRDefault="00F4110B">
                    <w:pPr>
                      <w:pStyle w:val="RCWSLText"/>
                      <w:jc w:val="right"/>
                    </w:pPr>
                    <w:r>
                      <w:t>4</w:t>
                    </w:r>
                  </w:p>
                  <w:p w:rsidR="00F4110B" w:rsidRDefault="00F4110B">
                    <w:pPr>
                      <w:pStyle w:val="RCWSLText"/>
                      <w:jc w:val="right"/>
                    </w:pPr>
                    <w:r>
                      <w:t>5</w:t>
                    </w:r>
                  </w:p>
                  <w:p w:rsidR="00F4110B" w:rsidRDefault="00F4110B">
                    <w:pPr>
                      <w:pStyle w:val="RCWSLText"/>
                      <w:jc w:val="right"/>
                    </w:pPr>
                    <w:r>
                      <w:t>6</w:t>
                    </w:r>
                  </w:p>
                  <w:p w:rsidR="00F4110B" w:rsidRDefault="00F4110B">
                    <w:pPr>
                      <w:pStyle w:val="RCWSLText"/>
                      <w:jc w:val="right"/>
                    </w:pPr>
                    <w:r>
                      <w:t>7</w:t>
                    </w:r>
                  </w:p>
                  <w:p w:rsidR="00F4110B" w:rsidRDefault="00F4110B">
                    <w:pPr>
                      <w:pStyle w:val="RCWSLText"/>
                      <w:jc w:val="right"/>
                    </w:pPr>
                    <w:r>
                      <w:t>8</w:t>
                    </w:r>
                  </w:p>
                  <w:p w:rsidR="00F4110B" w:rsidRDefault="00F4110B">
                    <w:pPr>
                      <w:pStyle w:val="RCWSLText"/>
                      <w:jc w:val="right"/>
                    </w:pPr>
                    <w:r>
                      <w:t>9</w:t>
                    </w:r>
                  </w:p>
                  <w:p w:rsidR="00F4110B" w:rsidRDefault="00F4110B">
                    <w:pPr>
                      <w:pStyle w:val="RCWSLText"/>
                      <w:jc w:val="right"/>
                    </w:pPr>
                    <w:r>
                      <w:t>10</w:t>
                    </w:r>
                  </w:p>
                  <w:p w:rsidR="00F4110B" w:rsidRDefault="00F4110B">
                    <w:pPr>
                      <w:pStyle w:val="RCWSLText"/>
                      <w:jc w:val="right"/>
                    </w:pPr>
                    <w:r>
                      <w:t>11</w:t>
                    </w:r>
                  </w:p>
                  <w:p w:rsidR="00F4110B" w:rsidRDefault="00F4110B">
                    <w:pPr>
                      <w:pStyle w:val="RCWSLText"/>
                      <w:jc w:val="right"/>
                    </w:pPr>
                    <w:r>
                      <w:t>12</w:t>
                    </w:r>
                  </w:p>
                  <w:p w:rsidR="00F4110B" w:rsidRDefault="00F4110B">
                    <w:pPr>
                      <w:pStyle w:val="RCWSLText"/>
                      <w:jc w:val="right"/>
                    </w:pPr>
                    <w:r>
                      <w:t>13</w:t>
                    </w:r>
                  </w:p>
                  <w:p w:rsidR="00F4110B" w:rsidRDefault="00F4110B">
                    <w:pPr>
                      <w:pStyle w:val="RCWSLText"/>
                      <w:jc w:val="right"/>
                    </w:pPr>
                    <w:r>
                      <w:t>14</w:t>
                    </w:r>
                  </w:p>
                  <w:p w:rsidR="00F4110B" w:rsidRDefault="00F4110B">
                    <w:pPr>
                      <w:pStyle w:val="RCWSLText"/>
                      <w:jc w:val="right"/>
                    </w:pPr>
                    <w:r>
                      <w:t>15</w:t>
                    </w:r>
                  </w:p>
                  <w:p w:rsidR="00F4110B" w:rsidRDefault="00F4110B">
                    <w:pPr>
                      <w:pStyle w:val="RCWSLText"/>
                      <w:jc w:val="right"/>
                    </w:pPr>
                    <w:r>
                      <w:t>16</w:t>
                    </w:r>
                  </w:p>
                  <w:p w:rsidR="00F4110B" w:rsidRDefault="00F4110B">
                    <w:pPr>
                      <w:pStyle w:val="RCWSLText"/>
                      <w:jc w:val="right"/>
                    </w:pPr>
                    <w:r>
                      <w:t>17</w:t>
                    </w:r>
                  </w:p>
                  <w:p w:rsidR="00F4110B" w:rsidRDefault="00F4110B">
                    <w:pPr>
                      <w:pStyle w:val="RCWSLText"/>
                      <w:jc w:val="right"/>
                    </w:pPr>
                    <w:r>
                      <w:t>18</w:t>
                    </w:r>
                  </w:p>
                  <w:p w:rsidR="00F4110B" w:rsidRDefault="00F4110B">
                    <w:pPr>
                      <w:pStyle w:val="RCWSLText"/>
                      <w:jc w:val="right"/>
                    </w:pPr>
                    <w:r>
                      <w:t>19</w:t>
                    </w:r>
                  </w:p>
                  <w:p w:rsidR="00F4110B" w:rsidRDefault="00F4110B">
                    <w:pPr>
                      <w:pStyle w:val="RCWSLText"/>
                      <w:jc w:val="right"/>
                    </w:pPr>
                    <w:r>
                      <w:t>20</w:t>
                    </w:r>
                  </w:p>
                  <w:p w:rsidR="00F4110B" w:rsidRDefault="00F4110B">
                    <w:pPr>
                      <w:pStyle w:val="RCWSLText"/>
                      <w:jc w:val="right"/>
                    </w:pPr>
                    <w:r>
                      <w:t>21</w:t>
                    </w:r>
                  </w:p>
                  <w:p w:rsidR="00F4110B" w:rsidRDefault="00F4110B">
                    <w:pPr>
                      <w:pStyle w:val="RCWSLText"/>
                      <w:jc w:val="right"/>
                    </w:pPr>
                    <w:r>
                      <w:t>22</w:t>
                    </w:r>
                  </w:p>
                  <w:p w:rsidR="00F4110B" w:rsidRDefault="00F4110B">
                    <w:pPr>
                      <w:pStyle w:val="RCWSLText"/>
                      <w:jc w:val="right"/>
                    </w:pPr>
                    <w:r>
                      <w:t>23</w:t>
                    </w:r>
                  </w:p>
                  <w:p w:rsidR="00F4110B" w:rsidRDefault="00F4110B">
                    <w:pPr>
                      <w:pStyle w:val="RCWSLText"/>
                      <w:jc w:val="right"/>
                    </w:pPr>
                    <w:r>
                      <w:t>24</w:t>
                    </w:r>
                  </w:p>
                  <w:p w:rsidR="00F4110B" w:rsidRDefault="00F4110B">
                    <w:pPr>
                      <w:pStyle w:val="RCWSLText"/>
                      <w:jc w:val="right"/>
                    </w:pPr>
                    <w:r>
                      <w:t>25</w:t>
                    </w:r>
                  </w:p>
                  <w:p w:rsidR="00F4110B" w:rsidRDefault="00F4110B">
                    <w:pPr>
                      <w:pStyle w:val="RCWSLText"/>
                      <w:jc w:val="right"/>
                    </w:pPr>
                    <w:r>
                      <w:t>26</w:t>
                    </w:r>
                  </w:p>
                  <w:p w:rsidR="00F4110B" w:rsidRDefault="00F4110B">
                    <w:pPr>
                      <w:pStyle w:val="RCWSLText"/>
                      <w:jc w:val="right"/>
                    </w:pPr>
                    <w:r>
                      <w:t>27</w:t>
                    </w:r>
                  </w:p>
                  <w:p w:rsidR="00F4110B" w:rsidRDefault="00F4110B">
                    <w:pPr>
                      <w:pStyle w:val="RCWSLText"/>
                      <w:jc w:val="right"/>
                    </w:pPr>
                    <w:r>
                      <w:t>28</w:t>
                    </w:r>
                  </w:p>
                  <w:p w:rsidR="00F4110B" w:rsidRDefault="00F4110B">
                    <w:pPr>
                      <w:pStyle w:val="RCWSLText"/>
                      <w:jc w:val="right"/>
                    </w:pPr>
                    <w:r>
                      <w:t>29</w:t>
                    </w:r>
                  </w:p>
                  <w:p w:rsidR="00F4110B" w:rsidRDefault="00F4110B">
                    <w:pPr>
                      <w:pStyle w:val="RCWSLText"/>
                      <w:jc w:val="right"/>
                    </w:pPr>
                    <w:r>
                      <w:t>30</w:t>
                    </w:r>
                  </w:p>
                  <w:p w:rsidR="00F4110B" w:rsidRDefault="00F4110B">
                    <w:pPr>
                      <w:pStyle w:val="RCWSLText"/>
                      <w:jc w:val="right"/>
                    </w:pPr>
                    <w:r>
                      <w:t>31</w:t>
                    </w:r>
                  </w:p>
                  <w:p w:rsidR="00F4110B" w:rsidRDefault="00F4110B">
                    <w:pPr>
                      <w:pStyle w:val="RCWSLText"/>
                      <w:jc w:val="right"/>
                    </w:pPr>
                    <w:r>
                      <w:t>32</w:t>
                    </w:r>
                  </w:p>
                  <w:p w:rsidR="00F4110B" w:rsidRDefault="00F4110B">
                    <w:pPr>
                      <w:pStyle w:val="RCWSLText"/>
                      <w:jc w:val="right"/>
                    </w:pPr>
                    <w:r>
                      <w:t>33</w:t>
                    </w:r>
                  </w:p>
                  <w:p w:rsidR="00F4110B" w:rsidRDefault="00F4110B">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0B" w:rsidRDefault="00F4110B">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10B" w:rsidRDefault="00F4110B" w:rsidP="00605C39">
                          <w:pPr>
                            <w:pStyle w:val="RCWSLText"/>
                            <w:spacing w:before="2888"/>
                            <w:jc w:val="right"/>
                          </w:pPr>
                          <w:r>
                            <w:t>1</w:t>
                          </w:r>
                        </w:p>
                        <w:p w:rsidR="00F4110B" w:rsidRDefault="00F4110B">
                          <w:pPr>
                            <w:pStyle w:val="RCWSLText"/>
                            <w:jc w:val="right"/>
                          </w:pPr>
                          <w:r>
                            <w:t>2</w:t>
                          </w:r>
                        </w:p>
                        <w:p w:rsidR="00F4110B" w:rsidRDefault="00F4110B">
                          <w:pPr>
                            <w:pStyle w:val="RCWSLText"/>
                            <w:jc w:val="right"/>
                          </w:pPr>
                          <w:r>
                            <w:t>3</w:t>
                          </w:r>
                        </w:p>
                        <w:p w:rsidR="00F4110B" w:rsidRDefault="00F4110B">
                          <w:pPr>
                            <w:pStyle w:val="RCWSLText"/>
                            <w:jc w:val="right"/>
                          </w:pPr>
                          <w:r>
                            <w:t>4</w:t>
                          </w:r>
                        </w:p>
                        <w:p w:rsidR="00F4110B" w:rsidRDefault="00F4110B">
                          <w:pPr>
                            <w:pStyle w:val="RCWSLText"/>
                            <w:jc w:val="right"/>
                          </w:pPr>
                          <w:r>
                            <w:t>5</w:t>
                          </w:r>
                        </w:p>
                        <w:p w:rsidR="00F4110B" w:rsidRDefault="00F4110B">
                          <w:pPr>
                            <w:pStyle w:val="RCWSLText"/>
                            <w:jc w:val="right"/>
                          </w:pPr>
                          <w:r>
                            <w:t>6</w:t>
                          </w:r>
                        </w:p>
                        <w:p w:rsidR="00F4110B" w:rsidRDefault="00F4110B">
                          <w:pPr>
                            <w:pStyle w:val="RCWSLText"/>
                            <w:jc w:val="right"/>
                          </w:pPr>
                          <w:r>
                            <w:t>7</w:t>
                          </w:r>
                        </w:p>
                        <w:p w:rsidR="00F4110B" w:rsidRDefault="00F4110B">
                          <w:pPr>
                            <w:pStyle w:val="RCWSLText"/>
                            <w:jc w:val="right"/>
                          </w:pPr>
                          <w:r>
                            <w:t>8</w:t>
                          </w:r>
                        </w:p>
                        <w:p w:rsidR="00F4110B" w:rsidRDefault="00F4110B">
                          <w:pPr>
                            <w:pStyle w:val="RCWSLText"/>
                            <w:jc w:val="right"/>
                          </w:pPr>
                          <w:r>
                            <w:t>9</w:t>
                          </w:r>
                        </w:p>
                        <w:p w:rsidR="00F4110B" w:rsidRDefault="00F4110B">
                          <w:pPr>
                            <w:pStyle w:val="RCWSLText"/>
                            <w:jc w:val="right"/>
                          </w:pPr>
                          <w:r>
                            <w:t>10</w:t>
                          </w:r>
                        </w:p>
                        <w:p w:rsidR="00F4110B" w:rsidRDefault="00F4110B">
                          <w:pPr>
                            <w:pStyle w:val="RCWSLText"/>
                            <w:jc w:val="right"/>
                          </w:pPr>
                          <w:r>
                            <w:t>11</w:t>
                          </w:r>
                        </w:p>
                        <w:p w:rsidR="00F4110B" w:rsidRDefault="00F4110B">
                          <w:pPr>
                            <w:pStyle w:val="RCWSLText"/>
                            <w:jc w:val="right"/>
                          </w:pPr>
                          <w:r>
                            <w:t>12</w:t>
                          </w:r>
                        </w:p>
                        <w:p w:rsidR="00F4110B" w:rsidRDefault="00F4110B">
                          <w:pPr>
                            <w:pStyle w:val="RCWSLText"/>
                            <w:jc w:val="right"/>
                          </w:pPr>
                          <w:r>
                            <w:t>13</w:t>
                          </w:r>
                        </w:p>
                        <w:p w:rsidR="00F4110B" w:rsidRDefault="00F4110B">
                          <w:pPr>
                            <w:pStyle w:val="RCWSLText"/>
                            <w:jc w:val="right"/>
                          </w:pPr>
                          <w:r>
                            <w:t>14</w:t>
                          </w:r>
                        </w:p>
                        <w:p w:rsidR="00F4110B" w:rsidRDefault="00F4110B">
                          <w:pPr>
                            <w:pStyle w:val="RCWSLText"/>
                            <w:jc w:val="right"/>
                          </w:pPr>
                          <w:r>
                            <w:t>15</w:t>
                          </w:r>
                        </w:p>
                        <w:p w:rsidR="00F4110B" w:rsidRDefault="00F4110B">
                          <w:pPr>
                            <w:pStyle w:val="RCWSLText"/>
                            <w:jc w:val="right"/>
                          </w:pPr>
                          <w:r>
                            <w:t>16</w:t>
                          </w:r>
                        </w:p>
                        <w:p w:rsidR="00F4110B" w:rsidRDefault="00F4110B">
                          <w:pPr>
                            <w:pStyle w:val="RCWSLText"/>
                            <w:jc w:val="right"/>
                          </w:pPr>
                          <w:r>
                            <w:t>17</w:t>
                          </w:r>
                        </w:p>
                        <w:p w:rsidR="00F4110B" w:rsidRDefault="00F4110B">
                          <w:pPr>
                            <w:pStyle w:val="RCWSLText"/>
                            <w:jc w:val="right"/>
                          </w:pPr>
                          <w:r>
                            <w:t>18</w:t>
                          </w:r>
                        </w:p>
                        <w:p w:rsidR="00F4110B" w:rsidRDefault="00F4110B">
                          <w:pPr>
                            <w:pStyle w:val="RCWSLText"/>
                            <w:jc w:val="right"/>
                          </w:pPr>
                          <w:r>
                            <w:t>19</w:t>
                          </w:r>
                        </w:p>
                        <w:p w:rsidR="00F4110B" w:rsidRDefault="00F4110B">
                          <w:pPr>
                            <w:pStyle w:val="RCWSLText"/>
                            <w:jc w:val="right"/>
                          </w:pPr>
                          <w:r>
                            <w:t>20</w:t>
                          </w:r>
                        </w:p>
                        <w:p w:rsidR="00F4110B" w:rsidRDefault="00F4110B">
                          <w:pPr>
                            <w:pStyle w:val="RCWSLText"/>
                            <w:jc w:val="right"/>
                          </w:pPr>
                          <w:r>
                            <w:t>21</w:t>
                          </w:r>
                        </w:p>
                        <w:p w:rsidR="00F4110B" w:rsidRDefault="00F4110B">
                          <w:pPr>
                            <w:pStyle w:val="RCWSLText"/>
                            <w:jc w:val="right"/>
                          </w:pPr>
                          <w:r>
                            <w:t>22</w:t>
                          </w:r>
                        </w:p>
                        <w:p w:rsidR="00F4110B" w:rsidRDefault="00F4110B">
                          <w:pPr>
                            <w:pStyle w:val="RCWSLText"/>
                            <w:jc w:val="right"/>
                          </w:pPr>
                          <w:r>
                            <w:t>23</w:t>
                          </w:r>
                        </w:p>
                        <w:p w:rsidR="00F4110B" w:rsidRDefault="00F4110B">
                          <w:pPr>
                            <w:pStyle w:val="RCWSLText"/>
                            <w:jc w:val="right"/>
                          </w:pPr>
                          <w:r>
                            <w:t>24</w:t>
                          </w:r>
                        </w:p>
                        <w:p w:rsidR="00F4110B" w:rsidRDefault="00F4110B" w:rsidP="00060D21">
                          <w:pPr>
                            <w:pStyle w:val="RCWSLText"/>
                            <w:jc w:val="right"/>
                          </w:pPr>
                          <w:r>
                            <w:t>25</w:t>
                          </w:r>
                        </w:p>
                        <w:p w:rsidR="00F4110B" w:rsidRDefault="00F4110B" w:rsidP="00060D21">
                          <w:pPr>
                            <w:pStyle w:val="RCWSLText"/>
                            <w:jc w:val="right"/>
                          </w:pPr>
                          <w:r>
                            <w:t>26</w:t>
                          </w:r>
                        </w:p>
                        <w:p w:rsidR="00F4110B" w:rsidRDefault="00F4110B"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F4110B" w:rsidRDefault="00F4110B" w:rsidP="00605C39">
                    <w:pPr>
                      <w:pStyle w:val="RCWSLText"/>
                      <w:spacing w:before="2888"/>
                      <w:jc w:val="right"/>
                    </w:pPr>
                    <w:r>
                      <w:t>1</w:t>
                    </w:r>
                  </w:p>
                  <w:p w:rsidR="00F4110B" w:rsidRDefault="00F4110B">
                    <w:pPr>
                      <w:pStyle w:val="RCWSLText"/>
                      <w:jc w:val="right"/>
                    </w:pPr>
                    <w:r>
                      <w:t>2</w:t>
                    </w:r>
                  </w:p>
                  <w:p w:rsidR="00F4110B" w:rsidRDefault="00F4110B">
                    <w:pPr>
                      <w:pStyle w:val="RCWSLText"/>
                      <w:jc w:val="right"/>
                    </w:pPr>
                    <w:r>
                      <w:t>3</w:t>
                    </w:r>
                  </w:p>
                  <w:p w:rsidR="00F4110B" w:rsidRDefault="00F4110B">
                    <w:pPr>
                      <w:pStyle w:val="RCWSLText"/>
                      <w:jc w:val="right"/>
                    </w:pPr>
                    <w:r>
                      <w:t>4</w:t>
                    </w:r>
                  </w:p>
                  <w:p w:rsidR="00F4110B" w:rsidRDefault="00F4110B">
                    <w:pPr>
                      <w:pStyle w:val="RCWSLText"/>
                      <w:jc w:val="right"/>
                    </w:pPr>
                    <w:r>
                      <w:t>5</w:t>
                    </w:r>
                  </w:p>
                  <w:p w:rsidR="00F4110B" w:rsidRDefault="00F4110B">
                    <w:pPr>
                      <w:pStyle w:val="RCWSLText"/>
                      <w:jc w:val="right"/>
                    </w:pPr>
                    <w:r>
                      <w:t>6</w:t>
                    </w:r>
                  </w:p>
                  <w:p w:rsidR="00F4110B" w:rsidRDefault="00F4110B">
                    <w:pPr>
                      <w:pStyle w:val="RCWSLText"/>
                      <w:jc w:val="right"/>
                    </w:pPr>
                    <w:r>
                      <w:t>7</w:t>
                    </w:r>
                  </w:p>
                  <w:p w:rsidR="00F4110B" w:rsidRDefault="00F4110B">
                    <w:pPr>
                      <w:pStyle w:val="RCWSLText"/>
                      <w:jc w:val="right"/>
                    </w:pPr>
                    <w:r>
                      <w:t>8</w:t>
                    </w:r>
                  </w:p>
                  <w:p w:rsidR="00F4110B" w:rsidRDefault="00F4110B">
                    <w:pPr>
                      <w:pStyle w:val="RCWSLText"/>
                      <w:jc w:val="right"/>
                    </w:pPr>
                    <w:r>
                      <w:t>9</w:t>
                    </w:r>
                  </w:p>
                  <w:p w:rsidR="00F4110B" w:rsidRDefault="00F4110B">
                    <w:pPr>
                      <w:pStyle w:val="RCWSLText"/>
                      <w:jc w:val="right"/>
                    </w:pPr>
                    <w:r>
                      <w:t>10</w:t>
                    </w:r>
                  </w:p>
                  <w:p w:rsidR="00F4110B" w:rsidRDefault="00F4110B">
                    <w:pPr>
                      <w:pStyle w:val="RCWSLText"/>
                      <w:jc w:val="right"/>
                    </w:pPr>
                    <w:r>
                      <w:t>11</w:t>
                    </w:r>
                  </w:p>
                  <w:p w:rsidR="00F4110B" w:rsidRDefault="00F4110B">
                    <w:pPr>
                      <w:pStyle w:val="RCWSLText"/>
                      <w:jc w:val="right"/>
                    </w:pPr>
                    <w:r>
                      <w:t>12</w:t>
                    </w:r>
                  </w:p>
                  <w:p w:rsidR="00F4110B" w:rsidRDefault="00F4110B">
                    <w:pPr>
                      <w:pStyle w:val="RCWSLText"/>
                      <w:jc w:val="right"/>
                    </w:pPr>
                    <w:r>
                      <w:t>13</w:t>
                    </w:r>
                  </w:p>
                  <w:p w:rsidR="00F4110B" w:rsidRDefault="00F4110B">
                    <w:pPr>
                      <w:pStyle w:val="RCWSLText"/>
                      <w:jc w:val="right"/>
                    </w:pPr>
                    <w:r>
                      <w:t>14</w:t>
                    </w:r>
                  </w:p>
                  <w:p w:rsidR="00F4110B" w:rsidRDefault="00F4110B">
                    <w:pPr>
                      <w:pStyle w:val="RCWSLText"/>
                      <w:jc w:val="right"/>
                    </w:pPr>
                    <w:r>
                      <w:t>15</w:t>
                    </w:r>
                  </w:p>
                  <w:p w:rsidR="00F4110B" w:rsidRDefault="00F4110B">
                    <w:pPr>
                      <w:pStyle w:val="RCWSLText"/>
                      <w:jc w:val="right"/>
                    </w:pPr>
                    <w:r>
                      <w:t>16</w:t>
                    </w:r>
                  </w:p>
                  <w:p w:rsidR="00F4110B" w:rsidRDefault="00F4110B">
                    <w:pPr>
                      <w:pStyle w:val="RCWSLText"/>
                      <w:jc w:val="right"/>
                    </w:pPr>
                    <w:r>
                      <w:t>17</w:t>
                    </w:r>
                  </w:p>
                  <w:p w:rsidR="00F4110B" w:rsidRDefault="00F4110B">
                    <w:pPr>
                      <w:pStyle w:val="RCWSLText"/>
                      <w:jc w:val="right"/>
                    </w:pPr>
                    <w:r>
                      <w:t>18</w:t>
                    </w:r>
                  </w:p>
                  <w:p w:rsidR="00F4110B" w:rsidRDefault="00F4110B">
                    <w:pPr>
                      <w:pStyle w:val="RCWSLText"/>
                      <w:jc w:val="right"/>
                    </w:pPr>
                    <w:r>
                      <w:t>19</w:t>
                    </w:r>
                  </w:p>
                  <w:p w:rsidR="00F4110B" w:rsidRDefault="00F4110B">
                    <w:pPr>
                      <w:pStyle w:val="RCWSLText"/>
                      <w:jc w:val="right"/>
                    </w:pPr>
                    <w:r>
                      <w:t>20</w:t>
                    </w:r>
                  </w:p>
                  <w:p w:rsidR="00F4110B" w:rsidRDefault="00F4110B">
                    <w:pPr>
                      <w:pStyle w:val="RCWSLText"/>
                      <w:jc w:val="right"/>
                    </w:pPr>
                    <w:r>
                      <w:t>21</w:t>
                    </w:r>
                  </w:p>
                  <w:p w:rsidR="00F4110B" w:rsidRDefault="00F4110B">
                    <w:pPr>
                      <w:pStyle w:val="RCWSLText"/>
                      <w:jc w:val="right"/>
                    </w:pPr>
                    <w:r>
                      <w:t>22</w:t>
                    </w:r>
                  </w:p>
                  <w:p w:rsidR="00F4110B" w:rsidRDefault="00F4110B">
                    <w:pPr>
                      <w:pStyle w:val="RCWSLText"/>
                      <w:jc w:val="right"/>
                    </w:pPr>
                    <w:r>
                      <w:t>23</w:t>
                    </w:r>
                  </w:p>
                  <w:p w:rsidR="00F4110B" w:rsidRDefault="00F4110B">
                    <w:pPr>
                      <w:pStyle w:val="RCWSLText"/>
                      <w:jc w:val="right"/>
                    </w:pPr>
                    <w:r>
                      <w:t>24</w:t>
                    </w:r>
                  </w:p>
                  <w:p w:rsidR="00F4110B" w:rsidRDefault="00F4110B" w:rsidP="00060D21">
                    <w:pPr>
                      <w:pStyle w:val="RCWSLText"/>
                      <w:jc w:val="right"/>
                    </w:pPr>
                    <w:r>
                      <w:t>25</w:t>
                    </w:r>
                  </w:p>
                  <w:p w:rsidR="00F4110B" w:rsidRDefault="00F4110B" w:rsidP="00060D21">
                    <w:pPr>
                      <w:pStyle w:val="RCWSLText"/>
                      <w:jc w:val="right"/>
                    </w:pPr>
                    <w:r>
                      <w:t>26</w:t>
                    </w:r>
                  </w:p>
                  <w:p w:rsidR="00F4110B" w:rsidRDefault="00F4110B"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30E44"/>
    <w:rsid w:val="00265296"/>
    <w:rsid w:val="00281CBD"/>
    <w:rsid w:val="00304940"/>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5D2"/>
    <w:rsid w:val="008C7E6E"/>
    <w:rsid w:val="00931B84"/>
    <w:rsid w:val="0096303F"/>
    <w:rsid w:val="00972869"/>
    <w:rsid w:val="00984CD1"/>
    <w:rsid w:val="009F23A9"/>
    <w:rsid w:val="00A01F29"/>
    <w:rsid w:val="00A17B5B"/>
    <w:rsid w:val="00A36A5C"/>
    <w:rsid w:val="00A4729B"/>
    <w:rsid w:val="00A52B8C"/>
    <w:rsid w:val="00A93D4A"/>
    <w:rsid w:val="00AA1230"/>
    <w:rsid w:val="00AB682C"/>
    <w:rsid w:val="00AC2B24"/>
    <w:rsid w:val="00AD2D0A"/>
    <w:rsid w:val="00B31D1C"/>
    <w:rsid w:val="00B41494"/>
    <w:rsid w:val="00B518D0"/>
    <w:rsid w:val="00B56650"/>
    <w:rsid w:val="00B73E0A"/>
    <w:rsid w:val="00B961E0"/>
    <w:rsid w:val="00BF44DF"/>
    <w:rsid w:val="00C500C2"/>
    <w:rsid w:val="00C61A83"/>
    <w:rsid w:val="00C8108C"/>
    <w:rsid w:val="00CD46B4"/>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110B"/>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97C7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2612-S</BillDocName>
  <AmendType>AMH</AmendType>
  <SponsorAcronym>TAYL</SponsorAcronym>
  <DrafterAcronym>REIL</DrafterAcronym>
  <DraftNumber>043</DraftNumber>
  <ReferenceNumber>SHB 2612</ReferenceNumber>
  <Floor>H AMD</Floor>
  <AmendmentNumber> 1059</AmendmentNumber>
  <Sponsors>By Representative Taylor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33</TotalTime>
  <Pages>2</Pages>
  <Words>420</Words>
  <Characters>2189</Characters>
  <Application>Microsoft Office Word</Application>
  <DocSecurity>8</DocSecurity>
  <Lines>66</Lines>
  <Paragraphs>29</Paragraphs>
  <ScaleCrop>false</ScaleCrop>
  <HeadingPairs>
    <vt:vector size="2" baseType="variant">
      <vt:variant>
        <vt:lpstr>Title</vt:lpstr>
      </vt:variant>
      <vt:variant>
        <vt:i4>1</vt:i4>
      </vt:variant>
    </vt:vector>
  </HeadingPairs>
  <TitlesOfParts>
    <vt:vector size="1" baseType="lpstr">
      <vt:lpstr>2612-S AMH .... REIL 043</vt:lpstr>
    </vt:vector>
  </TitlesOfParts>
  <Company>Washington State Legislature</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2612-S AMH TAYL REIL 043</dc:title>
  <dc:creator>Marsh Reilly</dc:creator>
  <cp:lastModifiedBy>Marsh Reilly</cp:lastModifiedBy>
  <cp:revision>5</cp:revision>
  <cp:lastPrinted>2012-02-11T05:31:00Z</cp:lastPrinted>
  <dcterms:created xsi:type="dcterms:W3CDTF">2012-02-11T04:54:00Z</dcterms:created>
  <dcterms:modified xsi:type="dcterms:W3CDTF">2012-02-11T05:31:00Z</dcterms:modified>
</cp:coreProperties>
</file>